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D405" w14:textId="358B3FB2" w:rsidR="008B0055" w:rsidRPr="0014137F" w:rsidRDefault="008B0055" w:rsidP="008B0055">
      <w:pPr>
        <w:ind w:left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4137F">
        <w:rPr>
          <w:rFonts w:asciiTheme="minorHAnsi" w:hAnsiTheme="minorHAnsi" w:cstheme="minorHAnsi"/>
          <w:b/>
          <w:bCs/>
          <w:sz w:val="22"/>
          <w:szCs w:val="22"/>
        </w:rPr>
        <w:t>Numer naboru: GODS-KD.</w:t>
      </w:r>
      <w:r w:rsidR="00814AB4">
        <w:rPr>
          <w:rFonts w:asciiTheme="minorHAnsi" w:hAnsiTheme="minorHAnsi" w:cstheme="minorHAnsi"/>
          <w:b/>
          <w:bCs/>
          <w:sz w:val="22"/>
          <w:szCs w:val="22"/>
        </w:rPr>
        <w:t>210.3.2026</w:t>
      </w:r>
    </w:p>
    <w:p w14:paraId="06B63F6B" w14:textId="7DAC7817" w:rsidR="003C77E1" w:rsidRPr="000873A0" w:rsidRDefault="003C77E1" w:rsidP="003C77E1">
      <w:pPr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0873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D66EF0" w14:textId="77777777" w:rsidR="000873A0" w:rsidRPr="00B33E14" w:rsidRDefault="000873A0" w:rsidP="000873A0">
      <w:pPr>
        <w:ind w:left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1E6AC7EE" w14:textId="315D403F" w:rsidR="000873A0" w:rsidRPr="009C1612" w:rsidRDefault="00AD4263" w:rsidP="00A91B80">
      <w:pPr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Dyrektor </w:t>
      </w:r>
      <w:r w:rsidR="000873A0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Centrum 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3.0 - Gliwicki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ego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Ośrod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ka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Działań Społecznych</w:t>
      </w:r>
    </w:p>
    <w:p w14:paraId="0184A7AB" w14:textId="0AB9645C" w:rsidR="000873A0" w:rsidRPr="009C1612" w:rsidRDefault="000873A0" w:rsidP="00A91B80">
      <w:pPr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siedzibą w 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Gliwicach przy ul. Zwycięstwa 1 </w:t>
      </w:r>
      <w:r w:rsidR="00AD4263">
        <w:rPr>
          <w:rFonts w:asciiTheme="minorHAnsi" w:hAnsiTheme="minorHAnsi" w:cstheme="minorHAnsi"/>
          <w:color w:val="000000" w:themeColor="text1"/>
          <w:sz w:val="22"/>
          <w:szCs w:val="22"/>
        </w:rPr>
        <w:t>ogłasza nabór</w:t>
      </w:r>
    </w:p>
    <w:p w14:paraId="218CA53E" w14:textId="18425AF3" w:rsidR="00AD4263" w:rsidRDefault="000873A0" w:rsidP="00A91B80">
      <w:pPr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AD42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wolne 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stanowisko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urzędnicze </w:t>
      </w:r>
      <w:r w:rsidR="008978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A91B80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8978E6">
        <w:rPr>
          <w:rFonts w:asciiTheme="minorHAnsi" w:hAnsiTheme="minorHAnsi" w:cstheme="minorHAnsi"/>
          <w:color w:val="000000" w:themeColor="text1"/>
          <w:sz w:val="22"/>
          <w:szCs w:val="22"/>
        </w:rPr>
        <w:t>ziale Aktywności Społecznej</w:t>
      </w:r>
    </w:p>
    <w:p w14:paraId="6019592B" w14:textId="6E03C43F" w:rsidR="000873A0" w:rsidRPr="009C1612" w:rsidRDefault="000873A0" w:rsidP="00A91B80">
      <w:pPr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pełnym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wymiarze 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czasu pracy</w:t>
      </w:r>
    </w:p>
    <w:p w14:paraId="477EC04E" w14:textId="77777777" w:rsidR="000873A0" w:rsidRPr="00B33E14" w:rsidRDefault="000873A0" w:rsidP="000873A0">
      <w:pPr>
        <w:ind w:left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64A44993" w14:textId="245522A2" w:rsidR="000873A0" w:rsidRPr="009C1612" w:rsidRDefault="00B7283C" w:rsidP="003C77E1">
      <w:pPr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Zakres </w:t>
      </w:r>
      <w:r w:rsidR="000873A0"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głównych obowiązkó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</w:t>
      </w:r>
      <w:r w:rsidR="000873A0"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35EC4880" w14:textId="77777777" w:rsidR="00AD4263" w:rsidRDefault="009C1612" w:rsidP="00AD4263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bookmarkStart w:id="0" w:name="_Hlk156219226"/>
      <w:r w:rsidRPr="009C1612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bieżąca obsługa beneficjentów jednostki i prowadzenie związanej z tym niezbędnej dokumentacji, </w:t>
      </w:r>
      <w:bookmarkEnd w:id="0"/>
    </w:p>
    <w:p w14:paraId="7DEA81C8" w14:textId="77777777" w:rsidR="00AD4263" w:rsidRDefault="00AD4263" w:rsidP="00AD4263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AD4263">
        <w:rPr>
          <w:rFonts w:asciiTheme="minorHAnsi" w:hAnsiTheme="minorHAnsi" w:cstheme="minorHAnsi"/>
          <w:bCs/>
          <w:spacing w:val="-8"/>
          <w:sz w:val="22"/>
          <w:szCs w:val="22"/>
        </w:rPr>
        <w:t>prowadzenie systemu Asysto – umożliwiającego udostępnianie infrastruktury jednostki,</w:t>
      </w:r>
    </w:p>
    <w:p w14:paraId="444865D3" w14:textId="77777777" w:rsidR="00AD4263" w:rsidRDefault="00AD4263" w:rsidP="00AD4263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AD4263">
        <w:rPr>
          <w:rFonts w:asciiTheme="minorHAnsi" w:hAnsiTheme="minorHAnsi" w:cstheme="minorHAnsi"/>
          <w:bCs/>
          <w:spacing w:val="-8"/>
          <w:sz w:val="22"/>
          <w:szCs w:val="22"/>
        </w:rPr>
        <w:t>wspieranie działań promocyjnych jednostki, udział w kampaniach społecznych, prowadzenie punktu informacyjnego,</w:t>
      </w:r>
    </w:p>
    <w:p w14:paraId="593BC5C5" w14:textId="77777777" w:rsidR="00AD4263" w:rsidRDefault="00AD4263" w:rsidP="00AD4263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AD4263">
        <w:rPr>
          <w:rFonts w:asciiTheme="minorHAnsi" w:hAnsiTheme="minorHAnsi" w:cstheme="minorHAnsi"/>
          <w:bCs/>
          <w:spacing w:val="-8"/>
          <w:sz w:val="22"/>
          <w:szCs w:val="22"/>
        </w:rPr>
        <w:t>wspieranie działań przy realizacji Gliwickiego Budżetu Obywatelskiego,</w:t>
      </w:r>
    </w:p>
    <w:p w14:paraId="74046363" w14:textId="77777777" w:rsidR="00AD4263" w:rsidRDefault="00AD4263" w:rsidP="00AD4263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AD4263">
        <w:rPr>
          <w:rFonts w:asciiTheme="minorHAnsi" w:hAnsiTheme="minorHAnsi" w:cstheme="minorHAnsi"/>
          <w:bCs/>
          <w:spacing w:val="-8"/>
          <w:sz w:val="22"/>
          <w:szCs w:val="22"/>
        </w:rPr>
        <w:t>realizacja działań w ramach Gliwickiej Inicjatywy Lokalnej</w:t>
      </w:r>
    </w:p>
    <w:p w14:paraId="402C36F8" w14:textId="44513302" w:rsidR="00F50BC4" w:rsidRPr="00F50BC4" w:rsidRDefault="00AD4263" w:rsidP="00F50BC4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AD4263">
        <w:rPr>
          <w:rFonts w:asciiTheme="minorHAnsi" w:hAnsiTheme="minorHAnsi" w:cstheme="minorHAnsi"/>
          <w:bCs/>
          <w:spacing w:val="-8"/>
          <w:sz w:val="22"/>
          <w:szCs w:val="22"/>
        </w:rPr>
        <w:t>udział w organizacji wydarzeń związanych z działalnością Centrum 3.0.</w:t>
      </w:r>
    </w:p>
    <w:p w14:paraId="0A5F084B" w14:textId="6473ED96" w:rsidR="00B33AED" w:rsidRPr="00F50BC4" w:rsidRDefault="00B33AED" w:rsidP="00F50BC4">
      <w:pPr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F50BC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Wymagania niezbędne:</w:t>
      </w:r>
    </w:p>
    <w:p w14:paraId="768B5A46" w14:textId="77777777" w:rsidR="00B33AED" w:rsidRPr="00B33AED" w:rsidRDefault="000873A0" w:rsidP="00B33AED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wykształcenie</w:t>
      </w:r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</w:t>
      </w:r>
      <w:r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średnie lub wyższe</w:t>
      </w:r>
      <w:r w:rsidR="009C1612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7A9D161" w14:textId="77777777" w:rsidR="00B33AED" w:rsidRPr="00B33AED" w:rsidRDefault="009C1612" w:rsidP="00B33AED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staż pracy</w:t>
      </w:r>
      <w:r w:rsidR="000873A0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bookmarkStart w:id="1" w:name="_Hlk156219238"/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min. </w:t>
      </w:r>
      <w:r w:rsidR="005318EB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lata (w przypadku wykształcenia średniego) lub niewymagany (</w:t>
      </w:r>
      <w:proofErr w:type="gramStart"/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120075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przypadku</w:t>
      </w:r>
      <w:proofErr w:type="gramEnd"/>
      <w:r w:rsidR="002F7B18"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wykształcenia wyższego)</w:t>
      </w:r>
      <w:r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46F8DFB" w14:textId="6A9D82A5" w:rsidR="009C1612" w:rsidRPr="00B33AED" w:rsidRDefault="009C1612" w:rsidP="00B33AED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B33AED">
        <w:rPr>
          <w:rFonts w:asciiTheme="minorHAnsi" w:hAnsiTheme="minorHAnsi" w:cstheme="minorHAnsi"/>
          <w:color w:val="000000" w:themeColor="text1"/>
          <w:sz w:val="22"/>
          <w:szCs w:val="22"/>
        </w:rPr>
        <w:t>doświadczenie - min. 3 lata w zakresie świadczenia usług animacyjnych odnośnie rozwoju lokalnego, tworzenia partnerstw lokalnych.</w:t>
      </w:r>
    </w:p>
    <w:bookmarkEnd w:id="1"/>
    <w:p w14:paraId="12758852" w14:textId="3D531EBD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Wymagania dodatkowe:</w:t>
      </w:r>
    </w:p>
    <w:p w14:paraId="56BDBC7D" w14:textId="14BA906A" w:rsidR="009C1612" w:rsidRPr="009C1612" w:rsidRDefault="009C1612" w:rsidP="00AD4263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C1612">
        <w:rPr>
          <w:rFonts w:asciiTheme="minorHAnsi" w:hAnsiTheme="minorHAnsi" w:cstheme="minorHAnsi"/>
          <w:sz w:val="22"/>
          <w:szCs w:val="22"/>
        </w:rPr>
        <w:t xml:space="preserve">znajomość </w:t>
      </w:r>
      <w:r w:rsidR="00AD4263">
        <w:rPr>
          <w:rFonts w:asciiTheme="minorHAnsi" w:hAnsiTheme="minorHAnsi" w:cstheme="minorHAnsi"/>
          <w:sz w:val="22"/>
          <w:szCs w:val="22"/>
        </w:rPr>
        <w:t>obsługi komputera i urządzeń biurowych,</w:t>
      </w:r>
    </w:p>
    <w:p w14:paraId="47F4E359" w14:textId="77777777" w:rsidR="009C1612" w:rsidRPr="009C1612" w:rsidRDefault="009C1612" w:rsidP="009C1612">
      <w:pPr>
        <w:pStyle w:val="Akapitzlist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pacing w:val="-8"/>
          <w:sz w:val="22"/>
          <w:szCs w:val="22"/>
        </w:rPr>
      </w:pPr>
      <w:r w:rsidRPr="009C1612">
        <w:rPr>
          <w:rFonts w:asciiTheme="minorHAnsi" w:hAnsiTheme="minorHAnsi" w:cstheme="minorHAnsi"/>
          <w:bCs/>
          <w:spacing w:val="-8"/>
          <w:sz w:val="22"/>
          <w:szCs w:val="22"/>
        </w:rPr>
        <w:t>dyspozycyjność w dni robocze od 8:00 do 18:00 oraz niektóre soboty.</w:t>
      </w:r>
    </w:p>
    <w:p w14:paraId="6953B4B0" w14:textId="1C7C0E6A" w:rsidR="000873A0" w:rsidRPr="009C1612" w:rsidRDefault="00521AF7" w:rsidP="002F7B18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Predyspozycje osobowościowe oraz umiejętności interpersonalne</w:t>
      </w:r>
      <w:r w:rsidR="000873A0"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3C77E1"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0840CE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Komunikatywność, umiejętność pracy w zespole, dobra organizacja pracy, samodzielność.</w:t>
      </w:r>
    </w:p>
    <w:p w14:paraId="184E2C82" w14:textId="73669127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Informacja o warunkach pracy na danym stanowisku:</w:t>
      </w:r>
    </w:p>
    <w:p w14:paraId="491DF1FA" w14:textId="2F698A3E" w:rsidR="00486AD5" w:rsidRPr="009C1612" w:rsidRDefault="000873A0" w:rsidP="00486AD5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Miejsce pracy</w:t>
      </w:r>
      <w:r w:rsidR="00486AD5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10637D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86AD5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Centrum 3.0 – Gliwicki Ośrodek Działań Społecznych, ul. </w:t>
      </w:r>
      <w:r w:rsidR="00AD4263">
        <w:rPr>
          <w:rFonts w:asciiTheme="minorHAnsi" w:hAnsiTheme="minorHAnsi" w:cstheme="minorHAnsi"/>
          <w:color w:val="000000" w:themeColor="text1"/>
          <w:sz w:val="22"/>
          <w:szCs w:val="22"/>
        </w:rPr>
        <w:t>Jagiellońskiej 21</w:t>
      </w:r>
    </w:p>
    <w:p w14:paraId="54CE35DA" w14:textId="7EE928B0" w:rsidR="00486AD5" w:rsidRPr="009C1612" w:rsidRDefault="000873A0" w:rsidP="00486AD5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B33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Warunki pracy</w:t>
      </w:r>
      <w:r w:rsidR="00486AD5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5CAE6B61" w14:textId="7F4C5F95" w:rsidR="000873A0" w:rsidRPr="009C1612" w:rsidRDefault="005F2B41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 xml:space="preserve">Praca w budynku </w:t>
      </w:r>
      <w:r w:rsidR="00654BC9"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>nie</w:t>
      </w:r>
      <w:r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 xml:space="preserve">dostępnym dla osób niepełnosprawnych, </w:t>
      </w:r>
      <w:r w:rsidR="00AD4263"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 xml:space="preserve">równoważny </w:t>
      </w:r>
      <w:r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 xml:space="preserve">system pracy, możliwa praca </w:t>
      </w:r>
      <w:r w:rsidR="009C1612"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br/>
      </w:r>
      <w:r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 xml:space="preserve">w soboty, praca z urządzeniami biurowymi, praca z monitorem ekranowym powyżej 4 godzin, kserokopiarką, praca </w:t>
      </w:r>
      <w:proofErr w:type="gramStart"/>
      <w:r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>w  delegacji</w:t>
      </w:r>
      <w:proofErr w:type="gramEnd"/>
      <w:r w:rsidRPr="009C1612">
        <w:rPr>
          <w:rFonts w:asciiTheme="minorHAnsi" w:hAnsiTheme="minorHAnsi" w:cstheme="minorHAnsi"/>
          <w:bCs/>
          <w:color w:val="000000" w:themeColor="text1"/>
          <w:spacing w:val="-8"/>
          <w:sz w:val="22"/>
          <w:szCs w:val="22"/>
        </w:rPr>
        <w:t>, bezpośredni kontakt z ludźmi</w:t>
      </w:r>
    </w:p>
    <w:p w14:paraId="5A9C43B1" w14:textId="77777777" w:rsidR="00594AAE" w:rsidRDefault="00594AAE" w:rsidP="003C77E1">
      <w:pPr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70CC3C0" w14:textId="4684401C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Wymagane dokumenty</w:t>
      </w:r>
      <w:r w:rsidR="00521AF7"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 oświadczenia</w:t>
      </w:r>
      <w:r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6FBE8772" w14:textId="77777777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list motywacyjny,</w:t>
      </w:r>
    </w:p>
    <w:p w14:paraId="7B5F136D" w14:textId="77777777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CV,</w:t>
      </w:r>
    </w:p>
    <w:p w14:paraId="097935E9" w14:textId="77777777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kwestionariusz osobowy (opublikowany na stronie internetowej www.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gods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.gliwice.pl),</w:t>
      </w:r>
    </w:p>
    <w:p w14:paraId="0A15E21F" w14:textId="5198E0E9" w:rsidR="000873A0" w:rsidRPr="009C1612" w:rsidRDefault="000873A0" w:rsidP="008B0055">
      <w:pPr>
        <w:ind w:left="706" w:hanging="70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kserokopie dokumentów </w:t>
      </w:r>
      <w:r w:rsidR="00892AD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potwierdzających wymagane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kwalifikacje (oryginały do wglądu</w:t>
      </w:r>
      <w:r w:rsidR="008B0055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podczas rozmowy kwalifikacyjnej),</w:t>
      </w:r>
    </w:p>
    <w:p w14:paraId="049074C4" w14:textId="41A822C8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oświadczenia (opublikowane na stronie internetowej</w:t>
      </w:r>
      <w:r w:rsidR="00F50C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0CD2" w:rsidRPr="00F50CD2">
        <w:rPr>
          <w:rFonts w:asciiTheme="minorHAnsi" w:hAnsiTheme="minorHAnsi" w:cstheme="minorHAnsi"/>
          <w:color w:val="000000" w:themeColor="text1"/>
          <w:sz w:val="22"/>
          <w:szCs w:val="22"/>
        </w:rPr>
        <w:t>https://gods.gliwice.pl/</w:t>
      </w:r>
      <w:r w:rsidR="003C77E1" w:rsidRPr="00F50CD2"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</w:p>
    <w:p w14:paraId="34DC2AD7" w14:textId="3C5156BA" w:rsidR="003C77E1" w:rsidRPr="008B0055" w:rsidRDefault="00EA7647" w:rsidP="008B0055">
      <w:pPr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0055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3C77E1" w:rsidRPr="008B0055">
        <w:rPr>
          <w:rFonts w:asciiTheme="minorHAnsi" w:hAnsiTheme="minorHAnsi" w:cstheme="minorHAnsi"/>
          <w:color w:val="000000" w:themeColor="text1"/>
          <w:sz w:val="22"/>
          <w:szCs w:val="22"/>
        </w:rPr>
        <w:t>goda na przetwarzanie danych osobowych</w:t>
      </w:r>
      <w:r w:rsidR="00274C02" w:rsidRPr="008B00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(opublikowane na stronie internetowej </w:t>
      </w:r>
      <w:r w:rsidR="00F50CD2" w:rsidRPr="008B0055">
        <w:rPr>
          <w:rFonts w:asciiTheme="minorHAnsi" w:hAnsiTheme="minorHAnsi" w:cstheme="minorHAnsi"/>
          <w:sz w:val="22"/>
          <w:szCs w:val="22"/>
        </w:rPr>
        <w:t>https://gods.gliwice.pl/</w:t>
      </w:r>
      <w:r w:rsidR="00274C02" w:rsidRPr="008B0055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3C77E1" w:rsidRPr="008B005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D645750" w14:textId="1F3A8E5B" w:rsidR="000873A0" w:rsidRPr="009C1612" w:rsidRDefault="000873A0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List motywacyjny, CV oraz oświadczenia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kandydata oraz zgoda na przetwarzanie danych osobowych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powinny być własnoręcznie podpisane. Wszystkie dokumenty zawarte w ofercie musz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być sporządzone w języku polskim w formie umożliwiającej ich odczytanie. Dokumenty wydane </w:t>
      </w:r>
      <w:r w:rsidR="009C1612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w języku obcym powinny zostać złożone wraz z tłumaczeniem.</w:t>
      </w:r>
    </w:p>
    <w:p w14:paraId="0731B01D" w14:textId="46A33D18" w:rsidR="00521AF7" w:rsidRPr="009C1612" w:rsidRDefault="00521AF7" w:rsidP="00521AF7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</w:t>
      </w:r>
      <w:r w:rsidR="000873A0"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okumenty aplikacyjne należy składać</w:t>
      </w:r>
      <w:r w:rsidR="000873A0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3A0" w:rsidRPr="00F06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 terminie do dnia</w:t>
      </w:r>
      <w:r w:rsidR="00486AD5" w:rsidRPr="00F50C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7D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29</w:t>
      </w:r>
      <w:r w:rsidR="005F2B41"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.0</w:t>
      </w:r>
      <w:r w:rsidR="002D7D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5F2B41"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2D7D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486AD5"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  <w:r w:rsidR="003C77E1"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 godz. </w:t>
      </w:r>
      <w:r w:rsidR="00486AD5"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2D7D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="00486AD5"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:00</w:t>
      </w:r>
      <w:r w:rsidRPr="008B0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BFC2CFE" w14:textId="7358F774" w:rsidR="00EA7647" w:rsidRPr="009C1612" w:rsidRDefault="00EA7647" w:rsidP="00521AF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osobiście w siedzibie Centrum przy ul. Zwycięstwa 1</w:t>
      </w:r>
      <w:r w:rsidR="002D7D4A">
        <w:rPr>
          <w:rFonts w:asciiTheme="minorHAnsi" w:hAnsiTheme="minorHAnsi" w:cstheme="minorHAnsi"/>
          <w:color w:val="000000" w:themeColor="text1"/>
          <w:sz w:val="22"/>
          <w:szCs w:val="22"/>
        </w:rPr>
        <w:t>/IIp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3C13827" w14:textId="4DF960AD" w:rsidR="00B028A6" w:rsidRPr="009C1612" w:rsidRDefault="000873A0" w:rsidP="00521AF7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pośrednictwem 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operatora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poczt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owego </w:t>
      </w:r>
      <w:r w:rsidR="00EA7647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decyduje data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wpływu</w:t>
      </w:r>
      <w:r w:rsidR="003C77E1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siedziby Centrum</w:t>
      </w:r>
      <w:r w:rsidR="00EA7647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  <w:r w:rsidR="0010637D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AD43CEF" w14:textId="78623C01" w:rsidR="00EA7647" w:rsidRPr="009C1612" w:rsidRDefault="0010637D" w:rsidP="00274C02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</w:rPr>
        <w:t>drogą elektroniczną pod warunkiem, że korespondencja będzie opatrzona kwalifikowanym podpisem elektronicznym lub za pośrednictwem platformy e-PUAP</w:t>
      </w:r>
      <w:r w:rsidR="005A5B77">
        <w:rPr>
          <w:rFonts w:asciiTheme="minorHAnsi" w:hAnsiTheme="minorHAnsi" w:cstheme="minorHAnsi"/>
          <w:color w:val="000000" w:themeColor="text1"/>
          <w:sz w:val="22"/>
        </w:rPr>
        <w:t xml:space="preserve"> lub poprzez system </w:t>
      </w:r>
      <w:r w:rsidR="003A6F9E">
        <w:rPr>
          <w:rFonts w:asciiTheme="minorHAnsi" w:hAnsiTheme="minorHAnsi" w:cstheme="minorHAnsi"/>
          <w:color w:val="000000" w:themeColor="text1"/>
          <w:sz w:val="22"/>
        </w:rPr>
        <w:br/>
      </w:r>
      <w:r w:rsidR="005A5B77">
        <w:rPr>
          <w:rFonts w:asciiTheme="minorHAnsi" w:hAnsiTheme="minorHAnsi" w:cstheme="minorHAnsi"/>
          <w:color w:val="000000" w:themeColor="text1"/>
          <w:sz w:val="22"/>
        </w:rPr>
        <w:t>e- Doręczeń</w:t>
      </w:r>
      <w:r w:rsidRPr="009C1612">
        <w:rPr>
          <w:rFonts w:asciiTheme="minorHAnsi" w:hAnsiTheme="minorHAnsi" w:cstheme="minorHAnsi"/>
          <w:color w:val="000000" w:themeColor="text1"/>
          <w:sz w:val="22"/>
        </w:rPr>
        <w:t>. Do korespondencji należy dołączyć skany wymaganych dokumentów. Za datę wpływu uznaje się datę potwierdzenia przyjęcia dokumentów przez system e-PUAP</w:t>
      </w:r>
      <w:r w:rsidR="003A6F9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A6F9E">
        <w:rPr>
          <w:rFonts w:asciiTheme="minorHAnsi" w:hAnsiTheme="minorHAnsi" w:cstheme="minorHAnsi"/>
          <w:color w:val="000000" w:themeColor="text1"/>
          <w:sz w:val="22"/>
        </w:rPr>
        <w:br/>
        <w:t xml:space="preserve">lub </w:t>
      </w:r>
      <w:r w:rsidR="008E33A3" w:rsidRPr="008E33A3">
        <w:rPr>
          <w:rFonts w:asciiTheme="minorHAnsi" w:hAnsiTheme="minorHAnsi" w:cstheme="minorHAnsi"/>
          <w:color w:val="000000" w:themeColor="text1"/>
          <w:sz w:val="22"/>
        </w:rPr>
        <w:t>e-Doręcze</w:t>
      </w:r>
      <w:r w:rsidR="005A5B77">
        <w:rPr>
          <w:rFonts w:asciiTheme="minorHAnsi" w:hAnsiTheme="minorHAnsi" w:cstheme="minorHAnsi"/>
          <w:color w:val="000000" w:themeColor="text1"/>
          <w:sz w:val="22"/>
        </w:rPr>
        <w:t>ń.</w:t>
      </w:r>
    </w:p>
    <w:p w14:paraId="1CCF7AC4" w14:textId="2AFBBF56" w:rsidR="000873A0" w:rsidRPr="009C1612" w:rsidRDefault="00EA7647" w:rsidP="00521AF7">
      <w:pPr>
        <w:pStyle w:val="Akapitzlist"/>
        <w:numPr>
          <w:ilvl w:val="0"/>
          <w:numId w:val="18"/>
        </w:numPr>
        <w:ind w:left="284" w:hanging="284"/>
        <w:jc w:val="left"/>
        <w:rPr>
          <w:rFonts w:asciiTheme="minorHAnsi" w:hAnsiTheme="minorHAnsi" w:cstheme="minorHAnsi"/>
          <w:color w:val="000000" w:themeColor="text1"/>
          <w:sz w:val="24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Złożone po wyznaczonym terminie nie będą rozpatrywane. </w:t>
      </w:r>
    </w:p>
    <w:p w14:paraId="6541B64E" w14:textId="0341A0ED" w:rsidR="0016513D" w:rsidRPr="009C1612" w:rsidRDefault="0016513D" w:rsidP="00521AF7">
      <w:pPr>
        <w:pStyle w:val="Akapitzlist"/>
        <w:numPr>
          <w:ilvl w:val="0"/>
          <w:numId w:val="18"/>
        </w:numPr>
        <w:ind w:left="284" w:hanging="284"/>
        <w:jc w:val="lef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Rozmowy</w:t>
      </w: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kwalifikacyjne </w:t>
      </w:r>
      <w:r w:rsidR="00C613B7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z </w:t>
      </w: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wyłonionymi kandydatami odbędą się </w:t>
      </w:r>
      <w:r w:rsidR="00B24DEF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w </w:t>
      </w:r>
      <w:r w:rsidR="00B24DEF" w:rsidRPr="00F50CD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dniach </w:t>
      </w:r>
      <w:r w:rsidR="002D7D4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08.09.06</w:t>
      </w:r>
      <w:r w:rsidR="005F2B41" w:rsidRPr="00F0654C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2D7D4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6</w:t>
      </w:r>
      <w:r w:rsidRPr="00F0654C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r</w:t>
      </w:r>
      <w:r w:rsidRPr="00F50CD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  <w:r w:rsidR="00521AF7" w:rsidRPr="00F50CD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435246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br/>
      </w: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 dokładnych godzinach rozmów kandydaci zos</w:t>
      </w:r>
      <w:r w:rsidR="00274C02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taną powiadomieni telefonicznie.</w:t>
      </w:r>
    </w:p>
    <w:p w14:paraId="5EA57709" w14:textId="0E2CD94A" w:rsidR="000873A0" w:rsidRPr="009C1612" w:rsidRDefault="00EA7647" w:rsidP="00521AF7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0873A0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odatkowe informacje można uzyskać p</w:t>
      </w:r>
      <w:r w:rsidR="00274C02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numerem telefonu </w:t>
      </w:r>
      <w:r w:rsidR="00486AD5" w:rsidRPr="00F06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32</w:t>
      </w:r>
      <w:r w:rsidR="00B24DEF" w:rsidRPr="00F06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486AD5" w:rsidRPr="00F06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23</w:t>
      </w:r>
      <w:r w:rsidR="00B24DEF" w:rsidRPr="00F06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2-04-77</w:t>
      </w:r>
      <w:r w:rsidR="00B24DEF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23258C7" w14:textId="1C9C8F31" w:rsidR="006F28DD" w:rsidRPr="009C1612" w:rsidRDefault="006F28DD" w:rsidP="00521AF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jc w:val="left"/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</w:pPr>
      <w:r w:rsidRPr="009C1612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Dodatkowe informacje:</w:t>
      </w:r>
    </w:p>
    <w:p w14:paraId="38C1A9B2" w14:textId="6A172841" w:rsidR="00521AF7" w:rsidRPr="003B7052" w:rsidRDefault="00892AD1" w:rsidP="00046B85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</w:t>
      </w:r>
      <w:r w:rsidR="00521AF7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ocelowe stanowisko przewidziane dla pracownika realizującego wyżej opisany zakres zadań </w:t>
      </w:r>
      <w:r w:rsidR="00435246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="00521AF7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486AD5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podinspektor</w:t>
      </w:r>
    </w:p>
    <w:p w14:paraId="535F885D" w14:textId="66856ACC" w:rsidR="00594AAE" w:rsidRPr="003B7052" w:rsidRDefault="00594AAE" w:rsidP="00046B85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Proponowane miesięczne wynagrodzenie </w:t>
      </w:r>
      <w:proofErr w:type="gramStart"/>
      <w:r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brutto</w:t>
      </w:r>
      <w:r w:rsid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  <w:r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3B7052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="000440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</w:t>
      </w:r>
      <w:r w:rsidR="003B7052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00</w:t>
      </w:r>
      <w:proofErr w:type="gramEnd"/>
      <w:r w:rsidR="003B7052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zł - </w:t>
      </w:r>
      <w:r w:rsidR="000440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6360</w:t>
      </w:r>
      <w:r w:rsidR="003B7052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zł </w:t>
      </w:r>
      <w:r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(wynagrodzenie zasadnicze oraz dodatek za wieloletnią pracę)</w:t>
      </w:r>
      <w:r w:rsid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3365E75F" w14:textId="7FC07549" w:rsidR="00521AF7" w:rsidRPr="009C1612" w:rsidRDefault="00892AD1" w:rsidP="00046B85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</w:t>
      </w:r>
      <w:r w:rsidR="00521AF7" w:rsidRPr="003B70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atrudnienie nastąpi na stanowisko adekwatne do</w:t>
      </w:r>
      <w:r w:rsidR="00521AF7" w:rsidRPr="009C1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21AF7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doświadczenia i kwalifikacji posiadanych przez kandydata wyłonionego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do zatrudnienia w wyniku naboru.</w:t>
      </w:r>
    </w:p>
    <w:p w14:paraId="1A4EECE6" w14:textId="72CF48FD" w:rsidR="006F28DD" w:rsidRPr="009C1612" w:rsidRDefault="006F28DD" w:rsidP="00156328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Zgodnie z ustawą z 21 listopada 2008 r. o pracownikach samorządowych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(t</w:t>
      </w:r>
      <w:r w:rsidR="00435246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j. Dz. U. z 20</w:t>
      </w:r>
      <w:r w:rsidR="005A5B77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, poz. 1</w:t>
      </w:r>
      <w:r w:rsidR="005A5B77">
        <w:rPr>
          <w:rFonts w:asciiTheme="minorHAnsi" w:hAnsiTheme="minorHAnsi" w:cstheme="minorHAnsi"/>
          <w:color w:val="000000" w:themeColor="text1"/>
          <w:sz w:val="22"/>
          <w:szCs w:val="22"/>
        </w:rPr>
        <w:t>135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): </w:t>
      </w:r>
    </w:p>
    <w:p w14:paraId="60E2F424" w14:textId="77777777" w:rsidR="006F28DD" w:rsidRPr="009C1612" w:rsidRDefault="006F28DD" w:rsidP="00156328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 oparciu o art. 15 - dane wybranego kandydata podlegają publikacji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Biuletynie Informacji Publicznej, tj. imię, nazwisko oraz miejsce zamieszkania w rozumieniu przepisów Kodeksu cywilnego,</w:t>
      </w:r>
    </w:p>
    <w:p w14:paraId="7DBCF8F1" w14:textId="4B25A2F7" w:rsidR="006F28DD" w:rsidRPr="009C1612" w:rsidRDefault="006F28DD" w:rsidP="00156328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art. 13a ust. 2 – jeżeli w jednostce wskaźnik zatrudnienia osób niepełnosprawnych, w rozumieniu przepisów o rehabilitacji zawodowej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i społecznej oraz zatrudnianiu osób niepełnosprawnych, w miesiącu poprzedzającym datę publikacji ogłoszenia o naborze, jest niższy niż 6%, pierwszeństwo w zatrudnieniu na stanowiskach urzędniczych, z wyłączeniem kierowniczych stanowisk urzędniczych, przysł</w:t>
      </w:r>
      <w:r w:rsidR="00816EE8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uguje osobie niepełnosprawnej, 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ile znajduje się w gronie pięciu najlepszych kandydatów spełniających wymagania niezbędne oraz w największym stopniu spełniających wymagania dodatkowe. </w:t>
      </w:r>
    </w:p>
    <w:p w14:paraId="0546B060" w14:textId="49A2F174" w:rsidR="00046B85" w:rsidRPr="009C1612" w:rsidRDefault="00046B85" w:rsidP="00156328">
      <w:pPr>
        <w:pStyle w:val="Akapitzlist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ind w:left="14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t>Kandydat, który zamierza skorzystać z powyższego uprawnienia, zobowiązany jest do złożenia wraz z dokumentami kopii dokumentu potwierdzającego niepełnosprawność,</w:t>
      </w:r>
    </w:p>
    <w:p w14:paraId="55A73D05" w14:textId="24186F45" w:rsidR="006F28DD" w:rsidRPr="009C1612" w:rsidRDefault="006F28DD" w:rsidP="00156328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miesiącu poprzedzającym datę publikacji niniejszego ogłoszenia wskaźnik zatrudnienia osób niepełnosprawnych w Centrum </w:t>
      </w:r>
      <w:r w:rsidR="00046B85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3.0 – Gliwickim Ośrodku Działań Społecznych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rozumieniu przepisów o rehabilitacji zawodowej i społecznej oraz zatrudnieniu osób niepełnosprawnych, nie przekroczył </w:t>
      </w:r>
      <w:r w:rsidR="00F0654C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%.</w:t>
      </w:r>
    </w:p>
    <w:p w14:paraId="687BF9F2" w14:textId="31CC22F3" w:rsidR="00521AF7" w:rsidRPr="009C1612" w:rsidRDefault="00892AD1" w:rsidP="00156328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D</w:t>
      </w:r>
      <w:r w:rsidR="00521AF7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ane osobowe zawarte w składanych dokumentach aplikacyjnych będą przetwarzane na potrzeby postępowania rekrutacyjnego. Administratorem danych osobowych kandydatów ubiegających się o zatrudnienie </w:t>
      </w:r>
      <w:r w:rsidR="00046B85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jest dyrektor </w:t>
      </w:r>
      <w:r w:rsidR="00046B85" w:rsidRPr="009C1612">
        <w:rPr>
          <w:rFonts w:asciiTheme="minorHAnsi" w:hAnsiTheme="minorHAnsi" w:cstheme="minorHAnsi"/>
          <w:color w:val="000000" w:themeColor="text1"/>
          <w:sz w:val="22"/>
          <w:szCs w:val="22"/>
        </w:rPr>
        <w:t>Centrum 3.0 – Gliwickiego Ośrodka Działań Społecznych</w:t>
      </w:r>
      <w:r w:rsidR="00521AF7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,   </w:t>
      </w:r>
    </w:p>
    <w:p w14:paraId="32939FD7" w14:textId="263FC060" w:rsidR="000873A0" w:rsidRPr="009C1612" w:rsidRDefault="00046B85" w:rsidP="0015632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R</w:t>
      </w:r>
      <w:r w:rsidR="00521AF7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egulamin naboru </w:t>
      </w:r>
      <w:r w:rsidR="00571F7F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na wolne stanowiska urzędnicze </w:t>
      </w:r>
      <w:r w:rsidR="00521AF7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jest dostępny </w:t>
      </w: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na stronie </w:t>
      </w:r>
      <w:r w:rsidR="00F50CD2" w:rsidRPr="00F50CD2">
        <w:rPr>
          <w:rFonts w:asciiTheme="minorHAnsi" w:hAnsiTheme="minorHAnsi" w:cstheme="minorHAnsi"/>
          <w:sz w:val="22"/>
          <w:szCs w:val="22"/>
        </w:rPr>
        <w:t>https://gods.gliwice.pl/</w:t>
      </w: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521AF7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</w:t>
      </w: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zakładce pliki </w:t>
      </w:r>
      <w:r w:rsidR="00521AF7"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do pobrania</w:t>
      </w:r>
      <w:r w:rsidRPr="009C161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</w:p>
    <w:p w14:paraId="6467D252" w14:textId="77777777" w:rsidR="000873A0" w:rsidRDefault="000873A0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F15E84" w14:textId="118B664B" w:rsidR="00F0654C" w:rsidRPr="007D53FD" w:rsidRDefault="002D7D4A" w:rsidP="000D21F7">
      <w:pPr>
        <w:pStyle w:val="Akapitzlist"/>
        <w:ind w:left="5676" w:firstLine="696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Dyrektor Centrum 3.0</w:t>
      </w:r>
    </w:p>
    <w:p w14:paraId="6AC3D966" w14:textId="77777777" w:rsidR="00F0654C" w:rsidRPr="007D53FD" w:rsidRDefault="00F0654C" w:rsidP="00F0654C">
      <w:pPr>
        <w:pStyle w:val="Akapitzli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6780A2C" w14:textId="310AF489" w:rsidR="00F0654C" w:rsidRPr="00F0654C" w:rsidRDefault="00F0654C" w:rsidP="00F0654C">
      <w:pPr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0D21F7">
        <w:rPr>
          <w:rFonts w:asciiTheme="minorHAnsi" w:hAnsiTheme="minorHAnsi" w:cstheme="minorHAnsi"/>
          <w:i/>
          <w:sz w:val="22"/>
          <w:szCs w:val="22"/>
        </w:rPr>
        <w:tab/>
      </w:r>
      <w:r w:rsidR="002D7D4A">
        <w:rPr>
          <w:rFonts w:asciiTheme="minorHAnsi" w:hAnsiTheme="minorHAnsi" w:cstheme="minorHAnsi"/>
          <w:i/>
          <w:sz w:val="22"/>
          <w:szCs w:val="22"/>
        </w:rPr>
        <w:t>Marta Kryś</w:t>
      </w:r>
    </w:p>
    <w:p w14:paraId="41A513B2" w14:textId="77777777" w:rsidR="00F0654C" w:rsidRPr="009C1612" w:rsidRDefault="00F0654C" w:rsidP="003C77E1">
      <w:pPr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F0654C" w:rsidRPr="009C16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82B3" w14:textId="77777777" w:rsidR="00F261B8" w:rsidRDefault="00F261B8" w:rsidP="003C1AE9">
      <w:pPr>
        <w:spacing w:line="240" w:lineRule="auto"/>
      </w:pPr>
      <w:r>
        <w:separator/>
      </w:r>
    </w:p>
  </w:endnote>
  <w:endnote w:type="continuationSeparator" w:id="0">
    <w:p w14:paraId="187A5BCA" w14:textId="77777777" w:rsidR="00F261B8" w:rsidRDefault="00F261B8" w:rsidP="003C1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EF70" w14:textId="71777D77" w:rsidR="00210C9E" w:rsidRDefault="00210C9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144E" w14:textId="77777777" w:rsidR="00F261B8" w:rsidRDefault="00F261B8" w:rsidP="003C1AE9">
      <w:pPr>
        <w:spacing w:line="240" w:lineRule="auto"/>
      </w:pPr>
      <w:r>
        <w:separator/>
      </w:r>
    </w:p>
  </w:footnote>
  <w:footnote w:type="continuationSeparator" w:id="0">
    <w:p w14:paraId="2571D3CE" w14:textId="77777777" w:rsidR="00F261B8" w:rsidRDefault="00F261B8" w:rsidP="003C1A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68C"/>
    <w:multiLevelType w:val="hybridMultilevel"/>
    <w:tmpl w:val="02E42C66"/>
    <w:lvl w:ilvl="0" w:tplc="B7ACE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6B5C4B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/>
      </w:rPr>
    </w:lvl>
    <w:lvl w:ilvl="2" w:tplc="387AE8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AB8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2C0B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BD014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970DF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BBC7A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670CC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76F6A9C"/>
    <w:multiLevelType w:val="hybridMultilevel"/>
    <w:tmpl w:val="3D7E678C"/>
    <w:lvl w:ilvl="0" w:tplc="6A7804D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B35EE"/>
    <w:multiLevelType w:val="hybridMultilevel"/>
    <w:tmpl w:val="965A6C3E"/>
    <w:lvl w:ilvl="0" w:tplc="E596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D6A0568">
      <w:numFmt w:val="bullet"/>
      <w:lvlText w:val="•"/>
      <w:lvlJc w:val="left"/>
      <w:pPr>
        <w:ind w:left="1530" w:hanging="450"/>
      </w:pPr>
      <w:rPr>
        <w:rFonts w:ascii="Calibri" w:eastAsiaTheme="minorEastAsia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E5256"/>
    <w:multiLevelType w:val="hybridMultilevel"/>
    <w:tmpl w:val="DDEC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517D"/>
    <w:multiLevelType w:val="hybridMultilevel"/>
    <w:tmpl w:val="FE826F4A"/>
    <w:lvl w:ilvl="0" w:tplc="FF2C05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34964"/>
    <w:multiLevelType w:val="hybridMultilevel"/>
    <w:tmpl w:val="5E2C5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E1C6B"/>
    <w:multiLevelType w:val="hybridMultilevel"/>
    <w:tmpl w:val="B838E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C53EE"/>
    <w:multiLevelType w:val="hybridMultilevel"/>
    <w:tmpl w:val="53C4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54770"/>
    <w:multiLevelType w:val="hybridMultilevel"/>
    <w:tmpl w:val="8FF42D4C"/>
    <w:lvl w:ilvl="0" w:tplc="AE4E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05568"/>
    <w:multiLevelType w:val="hybridMultilevel"/>
    <w:tmpl w:val="8FCAA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C62FF"/>
    <w:multiLevelType w:val="hybridMultilevel"/>
    <w:tmpl w:val="4E243480"/>
    <w:lvl w:ilvl="0" w:tplc="D304CE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475A"/>
    <w:multiLevelType w:val="hybridMultilevel"/>
    <w:tmpl w:val="F1FCF9FE"/>
    <w:lvl w:ilvl="0" w:tplc="7AA80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A735A"/>
    <w:multiLevelType w:val="hybridMultilevel"/>
    <w:tmpl w:val="24C29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92A6F"/>
    <w:multiLevelType w:val="hybridMultilevel"/>
    <w:tmpl w:val="22AA4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764ED"/>
    <w:multiLevelType w:val="hybridMultilevel"/>
    <w:tmpl w:val="5466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0E92"/>
    <w:multiLevelType w:val="hybridMultilevel"/>
    <w:tmpl w:val="786652FE"/>
    <w:lvl w:ilvl="0" w:tplc="35A4205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5742A"/>
    <w:multiLevelType w:val="hybridMultilevel"/>
    <w:tmpl w:val="C6FADAC2"/>
    <w:lvl w:ilvl="0" w:tplc="49BAB9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835AF"/>
    <w:multiLevelType w:val="hybridMultilevel"/>
    <w:tmpl w:val="5E2C5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3CC"/>
    <w:multiLevelType w:val="hybridMultilevel"/>
    <w:tmpl w:val="F90A7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70AB"/>
    <w:multiLevelType w:val="hybridMultilevel"/>
    <w:tmpl w:val="5504E9A4"/>
    <w:lvl w:ilvl="0" w:tplc="AE4E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2B4"/>
    <w:multiLevelType w:val="hybridMultilevel"/>
    <w:tmpl w:val="ED209F6A"/>
    <w:lvl w:ilvl="0" w:tplc="CA468A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F709D"/>
    <w:multiLevelType w:val="hybridMultilevel"/>
    <w:tmpl w:val="F90610E8"/>
    <w:lvl w:ilvl="0" w:tplc="161CAD38">
      <w:start w:val="1"/>
      <w:numFmt w:val="decimal"/>
      <w:lvlText w:val="%1."/>
      <w:lvlJc w:val="left"/>
      <w:pPr>
        <w:ind w:left="838" w:hanging="360"/>
      </w:pPr>
      <w:rPr>
        <w:rFonts w:asciiTheme="minorHAnsi" w:eastAsia="Times New Roman" w:hAnsiTheme="minorHAnsi" w:cstheme="minorHAnsi" w:hint="default"/>
        <w:spacing w:val="-21"/>
        <w:w w:val="99"/>
        <w:sz w:val="22"/>
        <w:szCs w:val="24"/>
        <w:lang w:val="pl-PL" w:eastAsia="pl-PL" w:bidi="pl-PL"/>
      </w:rPr>
    </w:lvl>
    <w:lvl w:ilvl="1" w:tplc="46C448D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67221F2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CF9C174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22C09AF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0965C8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34C9A2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764F8B8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3698CCB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5FE115FA"/>
    <w:multiLevelType w:val="hybridMultilevel"/>
    <w:tmpl w:val="DF24F98E"/>
    <w:lvl w:ilvl="0" w:tplc="66AC45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3082A"/>
    <w:multiLevelType w:val="hybridMultilevel"/>
    <w:tmpl w:val="CC64A104"/>
    <w:lvl w:ilvl="0" w:tplc="FC9A3C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37B12"/>
    <w:multiLevelType w:val="hybridMultilevel"/>
    <w:tmpl w:val="517C6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15A73"/>
    <w:multiLevelType w:val="hybridMultilevel"/>
    <w:tmpl w:val="517C6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9514">
    <w:abstractNumId w:val="7"/>
  </w:num>
  <w:num w:numId="2" w16cid:durableId="1000694485">
    <w:abstractNumId w:val="6"/>
  </w:num>
  <w:num w:numId="3" w16cid:durableId="1752433712">
    <w:abstractNumId w:val="8"/>
  </w:num>
  <w:num w:numId="4" w16cid:durableId="666056012">
    <w:abstractNumId w:val="10"/>
  </w:num>
  <w:num w:numId="5" w16cid:durableId="1170755384">
    <w:abstractNumId w:val="4"/>
  </w:num>
  <w:num w:numId="6" w16cid:durableId="1404597347">
    <w:abstractNumId w:val="21"/>
  </w:num>
  <w:num w:numId="7" w16cid:durableId="1613898110">
    <w:abstractNumId w:val="0"/>
  </w:num>
  <w:num w:numId="8" w16cid:durableId="1588802987">
    <w:abstractNumId w:val="15"/>
  </w:num>
  <w:num w:numId="9" w16cid:durableId="1436704075">
    <w:abstractNumId w:val="1"/>
  </w:num>
  <w:num w:numId="10" w16cid:durableId="1319263225">
    <w:abstractNumId w:val="24"/>
  </w:num>
  <w:num w:numId="11" w16cid:durableId="487719572">
    <w:abstractNumId w:val="20"/>
  </w:num>
  <w:num w:numId="12" w16cid:durableId="1297221077">
    <w:abstractNumId w:val="25"/>
  </w:num>
  <w:num w:numId="13" w16cid:durableId="1628927185">
    <w:abstractNumId w:val="22"/>
  </w:num>
  <w:num w:numId="14" w16cid:durableId="837841850">
    <w:abstractNumId w:val="23"/>
  </w:num>
  <w:num w:numId="15" w16cid:durableId="1546912503">
    <w:abstractNumId w:val="17"/>
  </w:num>
  <w:num w:numId="16" w16cid:durableId="639723410">
    <w:abstractNumId w:val="16"/>
  </w:num>
  <w:num w:numId="17" w16cid:durableId="545065717">
    <w:abstractNumId w:val="11"/>
  </w:num>
  <w:num w:numId="18" w16cid:durableId="1933976782">
    <w:abstractNumId w:val="2"/>
  </w:num>
  <w:num w:numId="19" w16cid:durableId="1681467231">
    <w:abstractNumId w:val="19"/>
  </w:num>
  <w:num w:numId="20" w16cid:durableId="788208526">
    <w:abstractNumId w:val="18"/>
  </w:num>
  <w:num w:numId="21" w16cid:durableId="338777307">
    <w:abstractNumId w:val="9"/>
  </w:num>
  <w:num w:numId="22" w16cid:durableId="1964261445">
    <w:abstractNumId w:val="5"/>
  </w:num>
  <w:num w:numId="23" w16cid:durableId="1972244733">
    <w:abstractNumId w:val="12"/>
  </w:num>
  <w:num w:numId="24" w16cid:durableId="427971045">
    <w:abstractNumId w:val="3"/>
  </w:num>
  <w:num w:numId="25" w16cid:durableId="775057978">
    <w:abstractNumId w:val="14"/>
  </w:num>
  <w:num w:numId="26" w16cid:durableId="2937756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40"/>
    <w:rsid w:val="00024887"/>
    <w:rsid w:val="00041EA0"/>
    <w:rsid w:val="000440FC"/>
    <w:rsid w:val="00045FA1"/>
    <w:rsid w:val="00046B85"/>
    <w:rsid w:val="000566E7"/>
    <w:rsid w:val="000658F6"/>
    <w:rsid w:val="000840CE"/>
    <w:rsid w:val="00084CC1"/>
    <w:rsid w:val="000873A0"/>
    <w:rsid w:val="000B3F8C"/>
    <w:rsid w:val="000C33AA"/>
    <w:rsid w:val="000D21F7"/>
    <w:rsid w:val="00102FD1"/>
    <w:rsid w:val="0010637D"/>
    <w:rsid w:val="00116E9A"/>
    <w:rsid w:val="00120075"/>
    <w:rsid w:val="0015067F"/>
    <w:rsid w:val="00154168"/>
    <w:rsid w:val="00156328"/>
    <w:rsid w:val="00161ACA"/>
    <w:rsid w:val="0016513D"/>
    <w:rsid w:val="00165B5D"/>
    <w:rsid w:val="001F7966"/>
    <w:rsid w:val="00210C9E"/>
    <w:rsid w:val="002276D3"/>
    <w:rsid w:val="00273C23"/>
    <w:rsid w:val="00274C02"/>
    <w:rsid w:val="002D22F1"/>
    <w:rsid w:val="002D7D4A"/>
    <w:rsid w:val="002E063B"/>
    <w:rsid w:val="002F7B18"/>
    <w:rsid w:val="00321BD4"/>
    <w:rsid w:val="0033578A"/>
    <w:rsid w:val="00364814"/>
    <w:rsid w:val="0038706C"/>
    <w:rsid w:val="003A6F9E"/>
    <w:rsid w:val="003B7052"/>
    <w:rsid w:val="003C1AE9"/>
    <w:rsid w:val="003C77E1"/>
    <w:rsid w:val="003D4FFA"/>
    <w:rsid w:val="003D5226"/>
    <w:rsid w:val="003E5DE7"/>
    <w:rsid w:val="00402035"/>
    <w:rsid w:val="00435246"/>
    <w:rsid w:val="00442762"/>
    <w:rsid w:val="004479D6"/>
    <w:rsid w:val="00486AD5"/>
    <w:rsid w:val="004928D3"/>
    <w:rsid w:val="004D2988"/>
    <w:rsid w:val="00514DB8"/>
    <w:rsid w:val="00521AF7"/>
    <w:rsid w:val="005318EB"/>
    <w:rsid w:val="005408CF"/>
    <w:rsid w:val="0054722C"/>
    <w:rsid w:val="0055138E"/>
    <w:rsid w:val="00571F7F"/>
    <w:rsid w:val="00577ADA"/>
    <w:rsid w:val="00594AAE"/>
    <w:rsid w:val="00597526"/>
    <w:rsid w:val="005A5B77"/>
    <w:rsid w:val="005B00DD"/>
    <w:rsid w:val="005B2505"/>
    <w:rsid w:val="005C4C4E"/>
    <w:rsid w:val="005C7DE5"/>
    <w:rsid w:val="005E3DC1"/>
    <w:rsid w:val="005F2B41"/>
    <w:rsid w:val="00654BC9"/>
    <w:rsid w:val="00673866"/>
    <w:rsid w:val="006A7C37"/>
    <w:rsid w:val="006E56E2"/>
    <w:rsid w:val="006F28DD"/>
    <w:rsid w:val="00736C81"/>
    <w:rsid w:val="00743A07"/>
    <w:rsid w:val="007757FB"/>
    <w:rsid w:val="007D250F"/>
    <w:rsid w:val="007E215E"/>
    <w:rsid w:val="00814AB4"/>
    <w:rsid w:val="00816EE8"/>
    <w:rsid w:val="008219D2"/>
    <w:rsid w:val="00826711"/>
    <w:rsid w:val="0084244E"/>
    <w:rsid w:val="00863A4D"/>
    <w:rsid w:val="00884F1A"/>
    <w:rsid w:val="00892AD1"/>
    <w:rsid w:val="008978E6"/>
    <w:rsid w:val="008A16FC"/>
    <w:rsid w:val="008B0055"/>
    <w:rsid w:val="008D0E1A"/>
    <w:rsid w:val="008E33A3"/>
    <w:rsid w:val="00915BAF"/>
    <w:rsid w:val="00952E40"/>
    <w:rsid w:val="009967D0"/>
    <w:rsid w:val="009C1612"/>
    <w:rsid w:val="009F11BE"/>
    <w:rsid w:val="009F2C14"/>
    <w:rsid w:val="009F506B"/>
    <w:rsid w:val="00A27CE0"/>
    <w:rsid w:val="00A91B80"/>
    <w:rsid w:val="00AD4263"/>
    <w:rsid w:val="00AE2AB5"/>
    <w:rsid w:val="00B028A6"/>
    <w:rsid w:val="00B24DEF"/>
    <w:rsid w:val="00B25CC4"/>
    <w:rsid w:val="00B33AED"/>
    <w:rsid w:val="00B33E14"/>
    <w:rsid w:val="00B37860"/>
    <w:rsid w:val="00B7283C"/>
    <w:rsid w:val="00B93014"/>
    <w:rsid w:val="00BA442C"/>
    <w:rsid w:val="00BF10CE"/>
    <w:rsid w:val="00C2237B"/>
    <w:rsid w:val="00C613B7"/>
    <w:rsid w:val="00C73654"/>
    <w:rsid w:val="00CA3CB7"/>
    <w:rsid w:val="00CB55E3"/>
    <w:rsid w:val="00CF7EFD"/>
    <w:rsid w:val="00D17BE8"/>
    <w:rsid w:val="00D24E30"/>
    <w:rsid w:val="00D33BDE"/>
    <w:rsid w:val="00D5030F"/>
    <w:rsid w:val="00D65E7B"/>
    <w:rsid w:val="00DC770C"/>
    <w:rsid w:val="00E002ED"/>
    <w:rsid w:val="00E83BCE"/>
    <w:rsid w:val="00E95616"/>
    <w:rsid w:val="00EA7647"/>
    <w:rsid w:val="00F02C7D"/>
    <w:rsid w:val="00F0654C"/>
    <w:rsid w:val="00F11F93"/>
    <w:rsid w:val="00F261B8"/>
    <w:rsid w:val="00F465FE"/>
    <w:rsid w:val="00F50BC4"/>
    <w:rsid w:val="00F50CD2"/>
    <w:rsid w:val="00F55BC5"/>
    <w:rsid w:val="00F7263A"/>
    <w:rsid w:val="00F96FAD"/>
    <w:rsid w:val="00FB1631"/>
    <w:rsid w:val="00FE7DAC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F4AF7"/>
  <w15:chartTrackingRefBased/>
  <w15:docId w15:val="{C600E906-3956-4423-B09F-945862C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5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3A0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C1AE9"/>
    <w:pPr>
      <w:keepNext/>
      <w:spacing w:line="240" w:lineRule="auto"/>
      <w:ind w:left="0"/>
      <w:outlineLvl w:val="1"/>
    </w:pPr>
    <w:rPr>
      <w:rFonts w:eastAsia="Times New Roman"/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73A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873A0"/>
    <w:pPr>
      <w:ind w:left="720"/>
      <w:contextualSpacing/>
    </w:pPr>
  </w:style>
  <w:style w:type="table" w:styleId="Tabela-Siatka">
    <w:name w:val="Table Grid"/>
    <w:basedOn w:val="Standardowy"/>
    <w:uiPriority w:val="59"/>
    <w:rsid w:val="000873A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77E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7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7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7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7D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3C1AE9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C1AE9"/>
    <w:pPr>
      <w:spacing w:line="240" w:lineRule="auto"/>
      <w:ind w:left="0"/>
      <w:jc w:val="left"/>
    </w:pPr>
    <w:rPr>
      <w:rFonts w:eastAsia="Times New Roman" w:cs="Arial"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C1AE9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3C1A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AE9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AE9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AE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38706C"/>
    <w:pPr>
      <w:widowControl w:val="0"/>
      <w:autoSpaceDE w:val="0"/>
      <w:autoSpaceDN w:val="0"/>
      <w:spacing w:line="240" w:lineRule="auto"/>
      <w:ind w:left="0"/>
      <w:jc w:val="left"/>
    </w:pPr>
    <w:rPr>
      <w:rFonts w:eastAsia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706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A7C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C37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7C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C37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F00CF"/>
    <w:pPr>
      <w:autoSpaceDE w:val="0"/>
      <w:autoSpaceDN w:val="0"/>
      <w:adjustRightInd w:val="0"/>
      <w:spacing w:line="240" w:lineRule="auto"/>
      <w:ind w:left="0"/>
      <w:jc w:val="left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CC1D-F1D5-4407-9826-9A740723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Szczecina</dc:creator>
  <cp:keywords/>
  <dc:description/>
  <cp:lastModifiedBy>Przemysław Dulias</cp:lastModifiedBy>
  <cp:revision>17</cp:revision>
  <cp:lastPrinted>2026-05-04T13:53:00Z</cp:lastPrinted>
  <dcterms:created xsi:type="dcterms:W3CDTF">2026-04-28T14:05:00Z</dcterms:created>
  <dcterms:modified xsi:type="dcterms:W3CDTF">2026-05-04T14:00:00Z</dcterms:modified>
</cp:coreProperties>
</file>